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739059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998CD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ABCD30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400E9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F93D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CA68B2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C34788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B1D2F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1902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481D75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42E311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22FF1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B6B8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1C0880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1EC34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4ADD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33310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Civil unmanned aircraft (HS code(s): 8806); (ICS code(s): 49.020)</w:t>
            </w:r>
          </w:p>
        </w:tc>
      </w:tr>
      <w:tr w14:paraId="3D2691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B382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AAA1D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Detect and obstacle avoid requirements for civil unmanned aircraft; (11 page(s), in Chinese)</w:t>
            </w:r>
          </w:p>
          <w:p w:rsidR="000C3B6C" w:rsidRPr="000C3B6C" w:rsidP="002F6A28" w14:paraId="1B3A26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A2746" w:rsidRPr="00CE6C29" w:rsidP="002F6A28" w14:paraId="20D2417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https://members.wto.org/crnattachments/2026/TBT/CHN/26_03405_00_x.pdf</w:t>
              </w:r>
            </w:hyperlink>
          </w:p>
        </w:tc>
      </w:tr>
      <w:tr w14:paraId="44C20C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B267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64A3F5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 for detecting and avoidance capability of civil unmanned aircraft system and describes the corresponding test methods.</w:t>
            </w:r>
          </w:p>
          <w:p w:rsidR="00FE448B" w:rsidRPr="00C379C8" w:rsidP="002F6A28" w14:paraId="796C2485" w14:textId="77777777">
            <w:pPr>
              <w:spacing w:before="120" w:after="120"/>
            </w:pPr>
            <w:r w:rsidRPr="00C379C8">
              <w:t>This document applies to the development, manufacturing, delivery, and use of civil unmanned aircraft system.</w:t>
            </w:r>
          </w:p>
        </w:tc>
      </w:tr>
      <w:tr w14:paraId="37C695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68A8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11E05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316AB1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858EB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65FD2F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52D2ED7" w14:textId="77777777">
            <w:pPr>
              <w:spacing w:before="120" w:after="120"/>
            </w:pPr>
            <w:r w:rsidRPr="002F6A28">
              <w:t>-</w:t>
            </w:r>
          </w:p>
        </w:tc>
      </w:tr>
      <w:tr w14:paraId="373429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51B87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C39751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34EF5A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12 months after approval</w:t>
            </w:r>
          </w:p>
        </w:tc>
      </w:tr>
      <w:tr w14:paraId="394B63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71954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1CDDFC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0F538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August 2026</w:t>
            </w:r>
          </w:p>
          <w:p w:rsidR="000C3B6C" w:rsidRPr="00E3324D" w:rsidP="000C3B6C" w14:paraId="0104214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67DACB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E56942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A7DCA8A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16CFB47A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C33C07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D0487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7A266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9B7663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2499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2C8D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4DE2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3F5C4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E87A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G/TBT/N/CHN/2260</w:t>
    </w:r>
    <w:bookmarkEnd w:id="0"/>
  </w:p>
  <w:p w:rsidR="009239F7" w:rsidRPr="002F6A28" w:rsidP="009239F7" w14:paraId="67B9FC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16CC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6BAB1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D62AF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F604E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2677F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A820D0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A3AD1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755D1E" w14:textId="77777777">
          <w:pPr>
            <w:jc w:val="right"/>
            <w:rPr>
              <w:b/>
              <w:szCs w:val="16"/>
            </w:rPr>
          </w:pPr>
        </w:p>
      </w:tc>
    </w:tr>
    <w:tr w14:paraId="6194145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3BC50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02697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G/TBT/N/CHN/2260</w:t>
          </w:r>
          <w:bookmarkEnd w:id="2"/>
        </w:p>
      </w:tc>
    </w:tr>
    <w:tr w14:paraId="2EC3B9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DCB32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D1DAC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July 2026</w:t>
          </w:r>
          <w:bookmarkEnd w:id="3"/>
          <w:bookmarkEnd w:id="4"/>
        </w:p>
      </w:tc>
    </w:tr>
    <w:tr w14:paraId="509792B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9FD62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E6B41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86670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E592C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F3DFED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CFD45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2829869">
    <w:abstractNumId w:val="9"/>
  </w:num>
  <w:num w:numId="2" w16cid:durableId="211969065">
    <w:abstractNumId w:val="7"/>
  </w:num>
  <w:num w:numId="3" w16cid:durableId="438566931">
    <w:abstractNumId w:val="6"/>
  </w:num>
  <w:num w:numId="4" w16cid:durableId="1087265902">
    <w:abstractNumId w:val="5"/>
  </w:num>
  <w:num w:numId="5" w16cid:durableId="1448428696">
    <w:abstractNumId w:val="4"/>
  </w:num>
  <w:num w:numId="6" w16cid:durableId="1033504047">
    <w:abstractNumId w:val="12"/>
  </w:num>
  <w:num w:numId="7" w16cid:durableId="789741251">
    <w:abstractNumId w:val="11"/>
  </w:num>
  <w:num w:numId="8" w16cid:durableId="1273248034">
    <w:abstractNumId w:val="10"/>
  </w:num>
  <w:num w:numId="9" w16cid:durableId="975719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710059">
    <w:abstractNumId w:val="13"/>
  </w:num>
  <w:num w:numId="11" w16cid:durableId="1851989270">
    <w:abstractNumId w:val="8"/>
  </w:num>
  <w:num w:numId="12" w16cid:durableId="96022734">
    <w:abstractNumId w:val="3"/>
  </w:num>
  <w:num w:numId="13" w16cid:durableId="1461067098">
    <w:abstractNumId w:val="2"/>
  </w:num>
  <w:num w:numId="14" w16cid:durableId="1921402100">
    <w:abstractNumId w:val="1"/>
  </w:num>
  <w:num w:numId="15" w16cid:durableId="151244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2746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15FD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1ECD"/>
    <w:rsid w:val="00FA4811"/>
    <w:rsid w:val="00FA5EBC"/>
    <w:rsid w:val="00FB1B6E"/>
    <w:rsid w:val="00FB7699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2EB20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40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F20663-11F1-465F-AEA2-118B5890137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2026-07-01T08:23:00Z</dcterms:created>
  <dcterms:modified xsi:type="dcterms:W3CDTF">2026-07-01T08:23:00Z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