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623B6C7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7648811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327DA5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AEF3017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3514B3F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8A774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8C327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787ED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1C1EDC2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3D41A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0C54D2" w14:textId="31152C65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300E9A" w:rsidR="00300E9A">
              <w:t>Fruits. Vegetables (ICS code(s): 67.080)</w:t>
            </w:r>
          </w:p>
        </w:tc>
      </w:tr>
      <w:tr w14:paraId="168B56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EF775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C1210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B1D427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All trading partners</w:t>
            </w:r>
            <w:r w:rsidRPr="0065690F">
              <w:t xml:space="preserve"> </w:t>
            </w:r>
          </w:p>
          <w:p w:rsidR="00EA4725" w:rsidRPr="00441372" w:rsidP="00441372" w14:paraId="7C8BB42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8C9C10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71CDF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F7B6B3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Canned Artichoke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8</w:t>
            </w:r>
          </w:p>
          <w:p w:rsidR="00EA4725" w:rsidRPr="00441372" w:rsidP="00441372" w14:paraId="0C28EAF0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https://members.wto.org/crnattachments/2026/SPS/SAU/26_05347_00_x.pdf</w:t>
              </w:r>
            </w:hyperlink>
          </w:p>
        </w:tc>
      </w:tr>
      <w:tr w14:paraId="2A35A2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FFA44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4D229D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Gulf Standard applies to canned artichokes.</w:t>
            </w:r>
          </w:p>
        </w:tc>
      </w:tr>
      <w:tr w14:paraId="6855160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977FD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10CB53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 ] animal health, [ ] plant protection, [ ] </w:t>
            </w:r>
            <w:r w:rsidRPr="00441372">
              <w:rPr>
                <w:b/>
              </w:rPr>
              <w:t>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CC3941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3AF37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9A1B48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E155BD7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4713A4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6D549E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F7FE3E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857D4D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C8DECF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2BC9836C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F0AD34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14DF4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C61470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5FE29E1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57DBF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9DE9F9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2B25B021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1F13F54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D7590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7F53BC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ABC263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Trade facilitating measure</w:t>
            </w:r>
            <w:r w:rsidRPr="0065690F">
              <w:t xml:space="preserve"> </w:t>
            </w:r>
          </w:p>
        </w:tc>
      </w:tr>
      <w:tr w14:paraId="2084687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B5C69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8F625E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11 December 2026</w:t>
            </w:r>
          </w:p>
          <w:p w:rsidR="00EA4725" w:rsidRPr="00441372" w:rsidP="00441372" w14:paraId="02BDAB1C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C96E1D" w:rsidRPr="0065690F" w:rsidP="00441372" w14:paraId="415A076C" w14:textId="77777777">
            <w:r w:rsidRPr="0065690F">
              <w:t>Saudi Food and Drug Authority</w:t>
            </w:r>
          </w:p>
          <w:p w:rsidR="00C96E1D" w:rsidRPr="0065690F" w:rsidP="00441372" w14:paraId="35DB8132" w14:textId="77777777">
            <w:r w:rsidRPr="0065690F">
              <w:t>SFDA</w:t>
            </w:r>
          </w:p>
          <w:p w:rsidR="00C96E1D" w:rsidRPr="0065690F" w:rsidP="00441372" w14:paraId="40F8262B" w14:textId="77777777">
            <w:r w:rsidRPr="0065690F">
              <w:t>Tel: +(966 11) 203 8222</w:t>
            </w:r>
          </w:p>
          <w:p w:rsidR="00C96E1D" w:rsidRPr="0065690F" w:rsidP="00441372" w14:paraId="0ADD12A5" w14:textId="77777777">
            <w:r w:rsidRPr="0065690F">
              <w:t>Fax: +(966 11) 210 9825</w:t>
            </w:r>
          </w:p>
          <w:p w:rsidR="00C96E1D" w:rsidRPr="0065690F" w:rsidP="00441372" w14:paraId="5E21014E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C96E1D" w:rsidRPr="0065690F" w:rsidP="00441372" w14:paraId="333C0479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09CF847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2A80375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29966C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20816B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6B5C361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</w:t>
            </w:r>
          </w:p>
          <w:p w:rsidR="00EA4725" w:rsidRPr="0065690F" w:rsidP="00F3021D" w14:paraId="4B93A80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7AA2240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394D1AA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5E053BAF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79188AAF" w14:textId="77777777"/>
    <w:sectPr w:rsidSect="00D455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4550A" w:rsidP="00D4550A" w14:paraId="2D4268D3" w14:textId="6771C44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4550A" w:rsidP="00D4550A" w14:paraId="376E2836" w14:textId="29DF4DA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1B10ED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4550A" w:rsidRPr="00D4550A" w:rsidP="00D4550A" w14:paraId="33C8A032" w14:textId="6132F6C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4550A">
      <w:t>G/SPS/N/ARE/333</w:t>
    </w:r>
    <w:r w:rsidR="0007711D">
      <w:t xml:space="preserve"> </w:t>
    </w:r>
    <w:r w:rsidRPr="00D4550A" w:rsidR="0007711D">
      <w:t>•</w:t>
    </w:r>
    <w:r w:rsidRPr="00D4550A">
      <w:t xml:space="preserve"> G/SPS/N/BHR/285 • G/SPS/N/KWT/215</w:t>
    </w:r>
    <w:r w:rsidR="0007711D">
      <w:t xml:space="preserve"> </w:t>
    </w:r>
    <w:r w:rsidRPr="00D4550A" w:rsidR="0007711D">
      <w:t>•</w:t>
    </w:r>
    <w:r w:rsidRPr="00D4550A">
      <w:t xml:space="preserve"> G/SPS/N/OMN/181 • G/SPS/N/QAT/184</w:t>
    </w:r>
    <w:r w:rsidR="0007711D">
      <w:t xml:space="preserve"> </w:t>
    </w:r>
    <w:r w:rsidRPr="00D4550A" w:rsidR="0007711D">
      <w:t>•</w:t>
    </w:r>
    <w:r w:rsidRPr="00D4550A">
      <w:t xml:space="preserve"> G/SPS/N/SAU/636 • G/SPS/N/YEM/125</w:t>
    </w:r>
  </w:p>
  <w:p w:rsidR="00D4550A" w:rsidRPr="00D4550A" w:rsidP="00D4550A" w14:paraId="18DC81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4550A" w:rsidRPr="00D4550A" w:rsidP="00D4550A" w14:paraId="70D84889" w14:textId="32B65B6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4550A">
      <w:t xml:space="preserve">- </w:t>
    </w:r>
    <w:r w:rsidRPr="00D4550A">
      <w:fldChar w:fldCharType="begin"/>
    </w:r>
    <w:r w:rsidRPr="00D4550A">
      <w:instrText xml:space="preserve"> PAGE </w:instrText>
    </w:r>
    <w:r w:rsidRPr="00D4550A">
      <w:fldChar w:fldCharType="separate"/>
    </w:r>
    <w:r w:rsidRPr="00D4550A">
      <w:t>2</w:t>
    </w:r>
    <w:r w:rsidRPr="00D4550A">
      <w:fldChar w:fldCharType="end"/>
    </w:r>
    <w:r w:rsidRPr="00D4550A">
      <w:t xml:space="preserve"> -</w:t>
    </w:r>
  </w:p>
  <w:p w:rsidR="00EA4725" w:rsidRPr="00D4550A" w:rsidP="00D4550A" w14:paraId="4F8142D5" w14:textId="304C0E9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4550A" w:rsidRPr="00D4550A" w:rsidP="00D4550A" w14:paraId="06901B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4550A">
      <w:t>G/SPS/N/ARE/333, G/SPS/N/BHR/285 • G/SPS/N/KWT/215, G/SPS/N/OMN/181 • G/SPS/N/QAT/184, G/SPS/N/SAU/636 • G/SPS/N/YEM/125</w:t>
    </w:r>
  </w:p>
  <w:p w:rsidR="00D4550A" w:rsidRPr="00D4550A" w:rsidP="00D4550A" w14:paraId="34DD7E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4550A" w:rsidRPr="00D4550A" w:rsidP="00D4550A" w14:paraId="44727160" w14:textId="6170864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4550A">
      <w:t xml:space="preserve">- </w:t>
    </w:r>
    <w:r w:rsidRPr="00D4550A">
      <w:fldChar w:fldCharType="begin"/>
    </w:r>
    <w:r w:rsidRPr="00D4550A">
      <w:instrText xml:space="preserve"> PAGE </w:instrText>
    </w:r>
    <w:r w:rsidRPr="00D4550A">
      <w:fldChar w:fldCharType="separate"/>
    </w:r>
    <w:r w:rsidRPr="00D4550A">
      <w:rPr>
        <w:noProof/>
      </w:rPr>
      <w:t>2</w:t>
    </w:r>
    <w:r w:rsidRPr="00D4550A">
      <w:fldChar w:fldCharType="end"/>
    </w:r>
    <w:r w:rsidRPr="00D4550A">
      <w:t xml:space="preserve"> -</w:t>
    </w:r>
  </w:p>
  <w:p w:rsidR="00EA4725" w:rsidRPr="00D4550A" w:rsidP="00D4550A" w14:paraId="3AFC2C01" w14:textId="1282F15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6A98FD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D771B5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D606904" w14:textId="741594C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B99662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1FF7589" w14:textId="5CB3D55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458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5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04CC11E" w14:textId="77777777">
          <w:pPr>
            <w:jc w:val="right"/>
            <w:rPr>
              <w:b/>
              <w:szCs w:val="16"/>
            </w:rPr>
          </w:pPr>
        </w:p>
      </w:tc>
    </w:tr>
    <w:tr w14:paraId="06F1AA8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6F0D73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4550A" w:rsidP="00656ABC" w14:paraId="47B380C3" w14:textId="2D16CAB9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G/SPS/N/ARE/333, G/SPS/N/BHR/285 G/SPS/N/KWT/215, G/SPS/N/OMN/181</w:t>
          </w:r>
        </w:p>
        <w:p w:rsidR="00D4550A" w:rsidP="00656ABC" w14:paraId="0AB8C14F" w14:textId="7344795C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G/SPS/N/QAT/184, G/SPS/N/SAU/636 G/SPS/N/YEM/125</w:t>
          </w:r>
        </w:p>
        <w:bookmarkEnd w:id="1"/>
        <w:p w:rsidR="00656ABC" w:rsidRPr="00EA4725" w:rsidP="00656ABC" w14:paraId="7B5F028C" w14:textId="4C5F9A8C">
          <w:pPr>
            <w:jc w:val="right"/>
            <w:rPr>
              <w:b/>
              <w:szCs w:val="16"/>
            </w:rPr>
          </w:pPr>
        </w:p>
      </w:tc>
    </w:tr>
    <w:tr w14:paraId="4FDDCB7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026B64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82ADFE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12 October 2026</w:t>
          </w:r>
          <w:bookmarkEnd w:id="3"/>
        </w:p>
      </w:tc>
    </w:tr>
    <w:tr w14:paraId="05C08BA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AD43F59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(26-7065)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B8EF10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DDA095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6B97847" w14:textId="700FB7F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4481EFF" w14:textId="7E191BF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0A5D76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7077605">
    <w:abstractNumId w:val="9"/>
  </w:num>
  <w:num w:numId="2" w16cid:durableId="1610307595">
    <w:abstractNumId w:val="7"/>
  </w:num>
  <w:num w:numId="3" w16cid:durableId="626938266">
    <w:abstractNumId w:val="6"/>
  </w:num>
  <w:num w:numId="4" w16cid:durableId="1992098784">
    <w:abstractNumId w:val="5"/>
  </w:num>
  <w:num w:numId="5" w16cid:durableId="1153062558">
    <w:abstractNumId w:val="4"/>
  </w:num>
  <w:num w:numId="6" w16cid:durableId="487987044">
    <w:abstractNumId w:val="12"/>
  </w:num>
  <w:num w:numId="7" w16cid:durableId="1541431484">
    <w:abstractNumId w:val="11"/>
  </w:num>
  <w:num w:numId="8" w16cid:durableId="203298655">
    <w:abstractNumId w:val="10"/>
  </w:num>
  <w:num w:numId="9" w16cid:durableId="9300474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21176328">
    <w:abstractNumId w:val="13"/>
  </w:num>
  <w:num w:numId="11" w16cid:durableId="1467089356">
    <w:abstractNumId w:val="8"/>
  </w:num>
  <w:num w:numId="12" w16cid:durableId="1930432091">
    <w:abstractNumId w:val="3"/>
  </w:num>
  <w:num w:numId="13" w16cid:durableId="1647316050">
    <w:abstractNumId w:val="2"/>
  </w:num>
  <w:num w:numId="14" w16cid:durableId="1307664162">
    <w:abstractNumId w:val="1"/>
  </w:num>
  <w:num w:numId="15" w16cid:durableId="1870097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7711D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00E9A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A3C2B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80C37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96E1D"/>
    <w:rsid w:val="00CD7D97"/>
    <w:rsid w:val="00CE3EE6"/>
    <w:rsid w:val="00CE4BA1"/>
    <w:rsid w:val="00D000C7"/>
    <w:rsid w:val="00D4550A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47541D"/>
  <w15:docId w15:val="{A521DCF1-4B90-4090-9949-A9BF2486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SAU/26_05347_00_x.pdf" TargetMode="External" /><Relationship Id="rId6" Type="http://schemas.openxmlformats.org/officeDocument/2006/relationships/hyperlink" Target="mailto:SPSEP.Food@sfda.gov.sa" TargetMode="External" /><Relationship Id="rId7" Type="http://schemas.openxmlformats.org/officeDocument/2006/relationships/hyperlink" Target="http://www.sfda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bcf0ca2d-01a1-45a4-b75b-af308d5de354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8AD7D4EC-9550-4593-9FA6-6CA74DB13126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4</cp:revision>
  <dcterms:created xsi:type="dcterms:W3CDTF">2026-10-12T13:32:00Z</dcterms:created>
  <dcterms:modified xsi:type="dcterms:W3CDTF">2026-10-12T13:34:00Z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G/SPS/N/ARE/333, G/SPS/N/BHR/285</vt:lpwstr>
  </property>
  <property fmtid="{D5CDD505-2E9C-101B-9397-08002B2CF9AE}" pid="3" name="Symbol2">
    <vt:lpwstr>G/SPS/N/KWT/215, G/SPS/N/OMN/181</vt:lpwstr>
  </property>
  <property fmtid="{D5CDD505-2E9C-101B-9397-08002B2CF9AE}" pid="4" name="Symbol3">
    <vt:lpwstr>G/SPS/N/QAT/184, G/SPS/N/SAU/636</vt:lpwstr>
  </property>
  <property fmtid="{D5CDD505-2E9C-101B-9397-08002B2CF9AE}" pid="5" name="Symbol4">
    <vt:lpwstr>G/SPS/N/YEM/125</vt:lpwstr>
  </property>
  <property fmtid="{D5CDD505-2E9C-101B-9397-08002B2CF9AE}" pid="6" name="TitusGUID">
    <vt:lpwstr>bcf0ca2d-01a1-45a4-b75b-af308d5de354</vt:lpwstr>
  </property>
  <property fmtid="{D5CDD505-2E9C-101B-9397-08002B2CF9AE}" pid="7" name="WTOCLASSIFICATION">
    <vt:lpwstr>PUBLIC</vt:lpwstr>
  </property>
</Properties>
</file>